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9" w:rsidRDefault="00165529" w:rsidP="00165529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 xml:space="preserve">Утверждено постановлением Администрации </w:t>
      </w:r>
    </w:p>
    <w:p w:rsidR="00165529" w:rsidRDefault="00165529" w:rsidP="00165529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 xml:space="preserve">Батецкого муниципального района </w:t>
      </w:r>
    </w:p>
    <w:p w:rsidR="00165529" w:rsidRDefault="00165529" w:rsidP="00165529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от 26.12.2016 № 754</w:t>
      </w:r>
    </w:p>
    <w:p w:rsidR="00165529" w:rsidRDefault="00165529" w:rsidP="00165529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165529" w:rsidRDefault="00165529" w:rsidP="00165529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165529" w:rsidRPr="00BF1AEF" w:rsidRDefault="00165529" w:rsidP="00165529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</w:p>
    <w:p w:rsidR="00165529" w:rsidRPr="00BF1AEF" w:rsidRDefault="00165529" w:rsidP="00165529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BF1AEF">
        <w:rPr>
          <w:rFonts w:cs="Times New Roman"/>
          <w:b/>
          <w:sz w:val="28"/>
          <w:lang w:eastAsia="en-US"/>
        </w:rPr>
        <w:t>Муниципальное задание</w:t>
      </w:r>
    </w:p>
    <w:p w:rsidR="00165529" w:rsidRPr="00BF1AEF" w:rsidRDefault="00165529" w:rsidP="00165529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BF1AEF">
        <w:rPr>
          <w:rFonts w:cs="Times New Roman"/>
          <w:b/>
          <w:sz w:val="28"/>
          <w:lang w:eastAsia="en-US"/>
        </w:rPr>
        <w:t>на 201</w:t>
      </w:r>
      <w:r>
        <w:rPr>
          <w:rFonts w:cs="Times New Roman"/>
          <w:b/>
          <w:sz w:val="28"/>
          <w:lang w:eastAsia="en-US"/>
        </w:rPr>
        <w:t>7</w:t>
      </w:r>
      <w:r w:rsidRPr="00BF1AEF">
        <w:rPr>
          <w:rFonts w:cs="Times New Roman"/>
          <w:b/>
          <w:sz w:val="28"/>
          <w:lang w:eastAsia="en-US"/>
        </w:rPr>
        <w:t xml:space="preserve">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165529" w:rsidRPr="00EE2CB7" w:rsidTr="000D518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Коды</w:t>
            </w:r>
          </w:p>
        </w:tc>
      </w:tr>
      <w:tr w:rsidR="00165529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Муниципально</w:t>
            </w:r>
            <w:r>
              <w:rPr>
                <w:rFonts w:cs="Times New Roman"/>
                <w:b/>
                <w:sz w:val="28"/>
                <w:szCs w:val="22"/>
                <w:lang w:eastAsia="en-US"/>
              </w:rPr>
              <w:t>е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 xml:space="preserve"> автономно</w:t>
            </w:r>
            <w:r>
              <w:rPr>
                <w:rFonts w:cs="Times New Roman"/>
                <w:b/>
                <w:sz w:val="28"/>
                <w:szCs w:val="22"/>
                <w:lang w:eastAsia="en-US"/>
              </w:rPr>
              <w:t xml:space="preserve">е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</w:t>
            </w:r>
            <w:r>
              <w:rPr>
                <w:rFonts w:cs="Times New Roman"/>
                <w:b/>
                <w:sz w:val="28"/>
                <w:szCs w:val="22"/>
                <w:lang w:eastAsia="en-US"/>
              </w:rPr>
              <w:t>е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 xml:space="preserve"> учреждени</w:t>
            </w:r>
            <w:r>
              <w:rPr>
                <w:rFonts w:cs="Times New Roman"/>
                <w:b/>
                <w:sz w:val="28"/>
                <w:szCs w:val="22"/>
                <w:lang w:eastAsia="en-US"/>
              </w:rPr>
              <w:t>е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 xml:space="preserve"> «Средняя школа д. Мойка»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165529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165529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165529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 xml:space="preserve">Виды деятельности муниципального учреждения: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165529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BF1AEF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2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165529" w:rsidRPr="00EE2CB7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165529" w:rsidRPr="00EE2CB7" w:rsidRDefault="00165529" w:rsidP="00165529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165529" w:rsidRPr="00EE2CB7" w:rsidSect="00BF1AEF">
          <w:pgSz w:w="16840" w:h="11907" w:orient="landscape"/>
          <w:pgMar w:top="993" w:right="851" w:bottom="567" w:left="794" w:header="0" w:footer="0" w:gutter="0"/>
          <w:cols w:space="720"/>
          <w:noEndnote/>
          <w:titlePg/>
        </w:sectPr>
      </w:pPr>
    </w:p>
    <w:p w:rsidR="00165529" w:rsidRPr="0059333D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lastRenderedPageBreak/>
        <w:t xml:space="preserve">Часть 1. Сведения об оказываемых муниципальных услугах </w:t>
      </w:r>
    </w:p>
    <w:p w:rsidR="00165529" w:rsidRPr="0059333D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t>Раздел 1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65529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053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165529" w:rsidRPr="0059333D" w:rsidTr="000D5185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65529" w:rsidRPr="0059333D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165529" w:rsidRPr="0059333D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rPr>
          <w:trHeight w:val="31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165529" w:rsidRPr="0059333D" w:rsidTr="000D5185">
        <w:trPr>
          <w:trHeight w:val="13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 xml:space="preserve">образования 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общего образования в численности учащихся начальной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комплекса в соответствии с нормативными требованиями;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Соответствует/не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соответствует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165529" w:rsidRPr="0059333D" w:rsidTr="000D518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165529" w:rsidRPr="0059333D" w:rsidTr="000D5185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165529" w:rsidRPr="0059333D" w:rsidTr="000D5185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59333D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- 33(процентов)____________________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165529" w:rsidRPr="0059333D" w:rsidTr="000D5185">
        <w:tc>
          <w:tcPr>
            <w:tcW w:w="15408" w:type="dxa"/>
            <w:gridSpan w:val="5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165529" w:rsidRPr="0059333D" w:rsidRDefault="00165529" w:rsidP="00165529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237"/>
        <w:gridCol w:w="4243"/>
      </w:tblGrid>
      <w:tr w:rsidR="00165529" w:rsidRPr="0059333D" w:rsidTr="000D5185">
        <w:tc>
          <w:tcPr>
            <w:tcW w:w="49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243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165529" w:rsidRDefault="00165529" w:rsidP="00165529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165529" w:rsidRDefault="00165529" w:rsidP="00165529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165529" w:rsidRDefault="00165529" w:rsidP="00165529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165529" w:rsidRDefault="00165529" w:rsidP="00165529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lastRenderedPageBreak/>
        <w:t>Раздел 2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65529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165529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165529" w:rsidRPr="0059333D" w:rsidTr="000D5185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общего образования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в численности учащихся начальной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комплекса в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соответствии с нормативными требованиями;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165529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165529" w:rsidRPr="0059333D" w:rsidTr="000D5185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0C7FA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C7FAD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33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165529" w:rsidRPr="0059333D" w:rsidRDefault="00165529" w:rsidP="00165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165529" w:rsidRPr="0059333D" w:rsidTr="000D5185">
        <w:tc>
          <w:tcPr>
            <w:tcW w:w="15408" w:type="dxa"/>
            <w:gridSpan w:val="5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165529" w:rsidRPr="0059333D" w:rsidRDefault="00165529" w:rsidP="00165529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  <w:gridCol w:w="5519"/>
      </w:tblGrid>
      <w:tr w:rsidR="00165529" w:rsidRPr="0059333D" w:rsidTr="000D5185">
        <w:tc>
          <w:tcPr>
            <w:tcW w:w="5211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67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519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165529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входа в образовательное учреждение размещается информация о виде, наименовании образовательного </w:t>
            </w: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 (вывеска), время работы.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165529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165529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165529" w:rsidRPr="000C2E14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lastRenderedPageBreak/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65529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</w:t>
            </w: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Физические лица без ограниченных возможностей здоровья;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1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1134"/>
        <w:gridCol w:w="993"/>
        <w:gridCol w:w="1134"/>
        <w:gridCol w:w="1134"/>
        <w:gridCol w:w="3051"/>
        <w:gridCol w:w="1701"/>
        <w:gridCol w:w="493"/>
        <w:gridCol w:w="2126"/>
        <w:gridCol w:w="850"/>
        <w:gridCol w:w="500"/>
      </w:tblGrid>
      <w:tr w:rsidR="00165529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165529" w:rsidRPr="0059333D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Реализация основных общеобразова</w:t>
            </w:r>
          </w:p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тельных   программ основного общего образования 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lastRenderedPageBreak/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165529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lastRenderedPageBreak/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165529" w:rsidRPr="0059333D" w:rsidRDefault="00165529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634"/>
        <w:gridCol w:w="709"/>
        <w:gridCol w:w="830"/>
        <w:gridCol w:w="1052"/>
        <w:gridCol w:w="1661"/>
        <w:gridCol w:w="851"/>
        <w:gridCol w:w="644"/>
      </w:tblGrid>
      <w:tr w:rsidR="00165529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165529" w:rsidRPr="0059333D" w:rsidTr="000D5185">
        <w:trPr>
          <w:trHeight w:val="3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32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165529" w:rsidRPr="0059333D" w:rsidRDefault="00165529" w:rsidP="00165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165529" w:rsidRPr="0059333D" w:rsidTr="000D5185">
        <w:tc>
          <w:tcPr>
            <w:tcW w:w="15408" w:type="dxa"/>
            <w:gridSpan w:val="5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165529" w:rsidRPr="0059333D" w:rsidRDefault="00165529" w:rsidP="00165529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796"/>
        <w:gridCol w:w="3676"/>
      </w:tblGrid>
      <w:tr w:rsidR="00165529" w:rsidRPr="0059333D" w:rsidTr="000D5185">
        <w:tc>
          <w:tcPr>
            <w:tcW w:w="393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79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67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165529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165529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165529" w:rsidRPr="000C2E14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65529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11791000300400217008101</w:t>
            </w: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4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993"/>
        <w:gridCol w:w="992"/>
        <w:gridCol w:w="992"/>
        <w:gridCol w:w="1418"/>
        <w:gridCol w:w="3051"/>
        <w:gridCol w:w="1701"/>
        <w:gridCol w:w="493"/>
        <w:gridCol w:w="2126"/>
        <w:gridCol w:w="850"/>
        <w:gridCol w:w="500"/>
      </w:tblGrid>
      <w:tr w:rsidR="00165529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165529" w:rsidRPr="0059333D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 xml:space="preserve">общеобразовательных   программ основного общего образования 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Доля школьников, обучающихся по ФГОС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основного общего образования в численности учащихся основной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педагогических работников, имеющих высшее педагогическое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образование;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165529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493"/>
        <w:gridCol w:w="850"/>
        <w:gridCol w:w="830"/>
        <w:gridCol w:w="1052"/>
        <w:gridCol w:w="1661"/>
        <w:gridCol w:w="851"/>
        <w:gridCol w:w="644"/>
      </w:tblGrid>
      <w:tr w:rsidR="00165529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165529" w:rsidRPr="0059333D" w:rsidTr="000D5185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  <w:r>
              <w:rPr>
                <w:rFonts w:cs="Times New Roman"/>
                <w:szCs w:val="24"/>
                <w:lang w:eastAsia="en-US"/>
              </w:rPr>
              <w:t>1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4.</w:t>
      </w: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165529" w:rsidRPr="0059333D" w:rsidTr="000D5185">
        <w:tc>
          <w:tcPr>
            <w:tcW w:w="15408" w:type="dxa"/>
            <w:gridSpan w:val="5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165529" w:rsidRPr="0059333D" w:rsidRDefault="00165529" w:rsidP="00165529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  <w:gridCol w:w="5377"/>
      </w:tblGrid>
      <w:tr w:rsidR="00165529" w:rsidRPr="0059333D" w:rsidTr="000D5185">
        <w:tc>
          <w:tcPr>
            <w:tcW w:w="49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377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165529" w:rsidRPr="000C2E14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t xml:space="preserve">Раздел </w:t>
      </w:r>
      <w:r>
        <w:rPr>
          <w:rFonts w:cs="Times New Roman"/>
          <w:b/>
          <w:szCs w:val="24"/>
          <w:lang w:eastAsia="en-US"/>
        </w:rPr>
        <w:t>5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65529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 xml:space="preserve">: Реализация основных образовательных программ </w:t>
            </w:r>
            <w:r>
              <w:rPr>
                <w:rFonts w:cs="Times New Roman"/>
                <w:szCs w:val="24"/>
                <w:u w:val="single"/>
                <w:lang w:eastAsia="en-US"/>
              </w:rPr>
              <w:t>среднего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 xml:space="preserve"> общего образования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</w:t>
            </w:r>
            <w:r>
              <w:rPr>
                <w:rFonts w:cs="Times New Roman"/>
                <w:szCs w:val="24"/>
                <w:lang w:eastAsia="en-US"/>
              </w:rPr>
              <w:t>4</w:t>
            </w:r>
            <w:r w:rsidRPr="0059333D">
              <w:rPr>
                <w:rFonts w:cs="Times New Roman"/>
                <w:szCs w:val="24"/>
                <w:lang w:eastAsia="en-US"/>
              </w:rPr>
              <w:t>000300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Pr="0059333D">
              <w:rPr>
                <w:rFonts w:cs="Times New Roman"/>
                <w:szCs w:val="24"/>
                <w:lang w:eastAsia="en-US"/>
              </w:rPr>
              <w:t>002</w:t>
            </w:r>
            <w:r>
              <w:rPr>
                <w:rFonts w:cs="Times New Roman"/>
                <w:szCs w:val="24"/>
                <w:lang w:eastAsia="en-US"/>
              </w:rPr>
              <w:t>01005101</w:t>
            </w: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</w:t>
            </w:r>
            <w:r>
              <w:rPr>
                <w:rFonts w:cs="Times New Roman"/>
                <w:szCs w:val="24"/>
                <w:lang w:eastAsia="en-US"/>
              </w:rPr>
              <w:t>Обучающиеся за исключением обучающихся с ограниченными возможностями здоровья и детей инвалидов; проходящие обучение на дому;</w:t>
            </w:r>
            <w:r w:rsidRPr="0059333D">
              <w:rPr>
                <w:rFonts w:cs="Times New Roman"/>
                <w:szCs w:val="24"/>
                <w:lang w:eastAsia="en-US"/>
              </w:rPr>
              <w:t>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7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993"/>
        <w:gridCol w:w="992"/>
        <w:gridCol w:w="992"/>
        <w:gridCol w:w="1418"/>
        <w:gridCol w:w="3051"/>
        <w:gridCol w:w="1701"/>
        <w:gridCol w:w="493"/>
        <w:gridCol w:w="2126"/>
        <w:gridCol w:w="850"/>
        <w:gridCol w:w="500"/>
      </w:tblGrid>
      <w:tr w:rsidR="00165529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165529" w:rsidRPr="0059333D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образовательных   программ </w:t>
            </w:r>
            <w:r>
              <w:rPr>
                <w:rFonts w:cs="Times New Roman"/>
                <w:szCs w:val="24"/>
                <w:lang w:eastAsia="en-US"/>
              </w:rPr>
              <w:t>среднего</w:t>
            </w:r>
            <w:r w:rsidRPr="0059333D">
              <w:rPr>
                <w:rFonts w:cs="Times New Roman"/>
                <w:szCs w:val="24"/>
                <w:lang w:eastAsia="en-US"/>
              </w:rPr>
              <w:t xml:space="preserve"> общего образования 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Доля выпускников 11(12)х классов, получивших аттестат о среднем общем образовании;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учителей </w:t>
            </w:r>
            <w:r>
              <w:rPr>
                <w:rFonts w:eastAsia="Times New Roman" w:cs="Times New Roman"/>
                <w:szCs w:val="24"/>
              </w:rPr>
              <w:t xml:space="preserve">средней </w:t>
            </w:r>
            <w:r w:rsidRPr="0059333D">
              <w:rPr>
                <w:rFonts w:eastAsia="Times New Roman" w:cs="Times New Roman"/>
                <w:szCs w:val="24"/>
              </w:rPr>
              <w:t>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lastRenderedPageBreak/>
              <w:t>- Доля учителей, аттестованных на первую и высшую квалификационную категорию;</w:t>
            </w: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165529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165529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165529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165529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493"/>
        <w:gridCol w:w="850"/>
        <w:gridCol w:w="830"/>
        <w:gridCol w:w="1052"/>
        <w:gridCol w:w="1661"/>
        <w:gridCol w:w="851"/>
        <w:gridCol w:w="644"/>
      </w:tblGrid>
      <w:tr w:rsidR="00165529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Показатель, характеризующий условия (формы) оказания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9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165529" w:rsidRPr="0059333D" w:rsidTr="000D5185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образовательных   программ </w:t>
            </w:r>
            <w:r>
              <w:rPr>
                <w:rFonts w:cs="Times New Roman"/>
                <w:szCs w:val="24"/>
                <w:lang w:eastAsia="en-US"/>
              </w:rPr>
              <w:t>среднего</w:t>
            </w:r>
            <w:r w:rsidRPr="0059333D">
              <w:rPr>
                <w:rFonts w:cs="Times New Roman"/>
                <w:szCs w:val="24"/>
                <w:lang w:eastAsia="en-US"/>
              </w:rPr>
              <w:t xml:space="preserve">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59333D">
              <w:rPr>
                <w:rFonts w:eastAsia="Times New Roman" w:cs="Times New Roman"/>
                <w:szCs w:val="24"/>
              </w:rPr>
              <w:t xml:space="preserve"> до 1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59333D">
              <w:rPr>
                <w:rFonts w:eastAsia="Times New Roman" w:cs="Times New Roman"/>
                <w:szCs w:val="24"/>
              </w:rPr>
              <w:t xml:space="preserve">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4.</w:t>
      </w: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165529" w:rsidRPr="0059333D" w:rsidTr="000D5185">
        <w:tc>
          <w:tcPr>
            <w:tcW w:w="15408" w:type="dxa"/>
            <w:gridSpan w:val="5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786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165529" w:rsidRPr="0059333D" w:rsidRDefault="00165529" w:rsidP="00165529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</w:p>
    <w:p w:rsidR="00165529" w:rsidRPr="0059333D" w:rsidRDefault="00165529" w:rsidP="00165529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  <w:gridCol w:w="5377"/>
      </w:tblGrid>
      <w:tr w:rsidR="00165529" w:rsidRPr="0059333D" w:rsidTr="000D5185">
        <w:tc>
          <w:tcPr>
            <w:tcW w:w="4928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377" w:type="dxa"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</w:t>
            </w: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«Интернет» и обновления информации об образовательной организации»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165529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165529" w:rsidRPr="0059333D" w:rsidRDefault="00165529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529" w:rsidRPr="0059333D" w:rsidRDefault="00165529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165529" w:rsidRPr="00BA4C45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 xml:space="preserve">Часть 2. Сведения о выполняемых работах </w:t>
      </w:r>
    </w:p>
    <w:p w:rsidR="00165529" w:rsidRPr="00BA4C45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165529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11034100000000000005101101</w:t>
            </w: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работы: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Показатели, характеризующие объем и (или) качество работы:</w:t>
      </w:r>
    </w:p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0" w:name="Par11"/>
      <w:bookmarkEnd w:id="0"/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59333D">
          <w:rPr>
            <w:rFonts w:cs="Times New Roman"/>
            <w:color w:val="0000FF"/>
            <w:szCs w:val="24"/>
            <w:lang w:eastAsia="en-US"/>
          </w:rPr>
          <w:t>&lt;4&gt;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3969"/>
        <w:gridCol w:w="992"/>
        <w:gridCol w:w="993"/>
        <w:gridCol w:w="1134"/>
        <w:gridCol w:w="1134"/>
        <w:gridCol w:w="1701"/>
        <w:gridCol w:w="850"/>
        <w:gridCol w:w="709"/>
        <w:gridCol w:w="1417"/>
        <w:gridCol w:w="709"/>
        <w:gridCol w:w="598"/>
      </w:tblGrid>
      <w:tr w:rsidR="00165529" w:rsidRPr="0059333D" w:rsidTr="000D5185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165529" w:rsidRPr="0059333D" w:rsidTr="000D5185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0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165529" w:rsidRPr="0059333D" w:rsidTr="000D5185">
        <w:trPr>
          <w:trHeight w:val="78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Pr="0059333D" w:rsidRDefault="00165529" w:rsidP="00165529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1" w:name="Par86"/>
      <w:bookmarkEnd w:id="1"/>
      <w:r w:rsidRPr="0059333D">
        <w:rPr>
          <w:rFonts w:cs="Times New Roman"/>
          <w:szCs w:val="24"/>
          <w:lang w:eastAsia="en-US"/>
        </w:rPr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165529" w:rsidRPr="0059333D" w:rsidTr="000D51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165529" w:rsidRPr="0059333D" w:rsidTr="000D5185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1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rPr>
          <w:trHeight w:val="14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165529" w:rsidRPr="0059333D" w:rsidTr="000D51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165529" w:rsidRPr="0059333D" w:rsidTr="000D5185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457551" w:rsidRDefault="00165529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457551">
              <w:rPr>
                <w:rFonts w:cs="Times New Roman"/>
                <w:sz w:val="22"/>
                <w:szCs w:val="22"/>
                <w:lang w:eastAsia="en-US"/>
              </w:rPr>
              <w:t>001 количество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165529" w:rsidRPr="0059333D" w:rsidTr="000D5185">
        <w:trPr>
          <w:trHeight w:val="72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457551" w:rsidRDefault="00165529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457551">
              <w:rPr>
                <w:rFonts w:cs="Times New Roman"/>
                <w:sz w:val="22"/>
                <w:szCs w:val="22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9" w:rsidRPr="0059333D" w:rsidRDefault="00165529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165529" w:rsidRDefault="00165529" w:rsidP="0016552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165529" w:rsidRPr="0059333D" w:rsidRDefault="00165529" w:rsidP="00165529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 xml:space="preserve">Часть 3. Прочие сведения о муниципальном задании </w:t>
      </w:r>
      <w:hyperlink w:anchor="Par202" w:history="1">
        <w:r w:rsidRPr="00BA4C45">
          <w:rPr>
            <w:rFonts w:cs="Times New Roman"/>
            <w:b/>
            <w:color w:val="0000FF"/>
            <w:szCs w:val="24"/>
            <w:lang w:eastAsia="en-US"/>
          </w:rPr>
          <w:t>&lt;5&gt;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165529" w:rsidRPr="0059333D" w:rsidTr="000D5185">
        <w:trPr>
          <w:cantSplit/>
          <w:trHeight w:val="978"/>
        </w:trPr>
        <w:tc>
          <w:tcPr>
            <w:tcW w:w="15026" w:type="dxa"/>
            <w:tcBorders>
              <w:top w:val="nil"/>
              <w:bottom w:val="nil"/>
            </w:tcBorders>
          </w:tcPr>
          <w:p w:rsidR="00165529" w:rsidRPr="0059333D" w:rsidRDefault="00165529" w:rsidP="000D5185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Основания для досрочного прекращения выполнения муниципального задания: </w:t>
            </w:r>
          </w:p>
          <w:p w:rsidR="00165529" w:rsidRPr="0059333D" w:rsidRDefault="00165529" w:rsidP="000D518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59333D">
              <w:rPr>
                <w:rFonts w:eastAsia="Times New Roman" w:cs="Times New Roman"/>
                <w:szCs w:val="24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165529" w:rsidRPr="0059333D" w:rsidRDefault="00165529" w:rsidP="00165529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165529" w:rsidRPr="007F0189" w:rsidRDefault="00165529" w:rsidP="00165529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969"/>
        <w:gridCol w:w="7788"/>
      </w:tblGrid>
      <w:tr w:rsidR="00165529" w:rsidRPr="007F0189" w:rsidTr="000D5185">
        <w:tc>
          <w:tcPr>
            <w:tcW w:w="33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Форма контроля</w:t>
            </w:r>
          </w:p>
        </w:tc>
        <w:tc>
          <w:tcPr>
            <w:tcW w:w="39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Периодичность</w:t>
            </w:r>
          </w:p>
        </w:tc>
        <w:tc>
          <w:tcPr>
            <w:tcW w:w="7788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165529" w:rsidRPr="007F0189" w:rsidTr="000D5185">
        <w:tc>
          <w:tcPr>
            <w:tcW w:w="33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7788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3</w:t>
            </w:r>
          </w:p>
        </w:tc>
      </w:tr>
      <w:tr w:rsidR="00165529" w:rsidRPr="007F0189" w:rsidTr="000D5185">
        <w:tc>
          <w:tcPr>
            <w:tcW w:w="33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2 раза в год</w:t>
            </w:r>
          </w:p>
        </w:tc>
        <w:tc>
          <w:tcPr>
            <w:tcW w:w="7788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165529" w:rsidRPr="007F0189" w:rsidTr="000D5185">
        <w:tc>
          <w:tcPr>
            <w:tcW w:w="33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165529" w:rsidRPr="007F0189" w:rsidRDefault="00165529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Не чаще 1 раза в 2 года</w:t>
            </w:r>
          </w:p>
        </w:tc>
        <w:tc>
          <w:tcPr>
            <w:tcW w:w="7788" w:type="dxa"/>
            <w:shd w:val="clear" w:color="auto" w:fill="auto"/>
          </w:tcPr>
          <w:p w:rsidR="00165529" w:rsidRPr="007F0189" w:rsidRDefault="00165529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165529" w:rsidRPr="007F0189" w:rsidRDefault="00165529" w:rsidP="00165529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165529" w:rsidRPr="007F0189" w:rsidRDefault="00165529" w:rsidP="001655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4.1.  Периодичность представления отчетов о выполнении муниципального задания _</w:t>
      </w:r>
      <w:r>
        <w:rPr>
          <w:rFonts w:cs="Times New Roman"/>
          <w:szCs w:val="24"/>
          <w:lang w:eastAsia="en-US"/>
        </w:rPr>
        <w:t>-_</w:t>
      </w:r>
      <w:r w:rsidRPr="007F0189">
        <w:rPr>
          <w:rFonts w:cs="Times New Roman"/>
          <w:szCs w:val="24"/>
          <w:lang w:eastAsia="en-US"/>
        </w:rPr>
        <w:t xml:space="preserve"> ___________________________</w:t>
      </w:r>
    </w:p>
    <w:p w:rsidR="00165529" w:rsidRPr="007F0189" w:rsidRDefault="00165529" w:rsidP="001655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4.2. Сроки представления отчетов о выполнении муниципального задания __</w:t>
      </w:r>
      <w:r>
        <w:rPr>
          <w:rFonts w:cs="Times New Roman"/>
          <w:szCs w:val="24"/>
          <w:lang w:eastAsia="en-US"/>
        </w:rPr>
        <w:t>-</w:t>
      </w:r>
      <w:r w:rsidRPr="007F0189">
        <w:rPr>
          <w:rFonts w:cs="Times New Roman"/>
          <w:szCs w:val="24"/>
          <w:lang w:eastAsia="en-US"/>
        </w:rPr>
        <w:t>__</w:t>
      </w:r>
      <w:r>
        <w:rPr>
          <w:rFonts w:cs="Times New Roman"/>
          <w:szCs w:val="24"/>
          <w:lang w:eastAsia="en-US"/>
        </w:rPr>
        <w:t xml:space="preserve"> отчетным</w:t>
      </w:r>
      <w:r w:rsidRPr="007F0189">
        <w:rPr>
          <w:rFonts w:cs="Times New Roman"/>
          <w:szCs w:val="24"/>
          <w:lang w:eastAsia="en-US"/>
        </w:rPr>
        <w:t>___________________________________</w:t>
      </w:r>
    </w:p>
    <w:p w:rsidR="00165529" w:rsidRPr="007F0189" w:rsidRDefault="00165529" w:rsidP="00165529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4.3. Иные требования к отчетности о выполнении муниципального задания _______________________________</w:t>
      </w:r>
      <w:r w:rsidRPr="0059333D">
        <w:rPr>
          <w:rFonts w:cs="Times New Roman"/>
          <w:color w:val="FF0000"/>
          <w:szCs w:val="24"/>
          <w:lang w:eastAsia="en-US"/>
        </w:rPr>
        <w:t>_______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5. Иные показатели, связанные с выполнением муниципального задания, </w:t>
      </w:r>
      <w:hyperlink w:anchor="Par203" w:history="1">
        <w:r w:rsidRPr="0059333D">
          <w:rPr>
            <w:rFonts w:cs="Times New Roman"/>
            <w:color w:val="0000FF"/>
            <w:szCs w:val="24"/>
            <w:lang w:eastAsia="en-US"/>
          </w:rPr>
          <w:t>&lt;6&gt;</w:t>
        </w:r>
      </w:hyperlink>
      <w:r w:rsidRPr="0059333D">
        <w:rPr>
          <w:rFonts w:cs="Times New Roman"/>
          <w:szCs w:val="24"/>
          <w:lang w:eastAsia="en-US"/>
        </w:rPr>
        <w:t>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2" w:name="Par200"/>
      <w:bookmarkEnd w:id="2"/>
      <w:r w:rsidRPr="0059333D">
        <w:rPr>
          <w:rFonts w:cs="Times New Roman"/>
          <w:szCs w:val="24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3" w:name="Par201"/>
      <w:bookmarkEnd w:id="3"/>
      <w:r w:rsidRPr="0059333D">
        <w:rPr>
          <w:rFonts w:cs="Times New Roman"/>
          <w:szCs w:val="24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4" w:name="Par202"/>
      <w:bookmarkEnd w:id="4"/>
      <w:r w:rsidRPr="0059333D">
        <w:rPr>
          <w:rFonts w:cs="Times New Roman"/>
          <w:szCs w:val="24"/>
          <w:lang w:eastAsia="en-US"/>
        </w:rPr>
        <w:t>&lt;5&gt; Заполняется в целом по муниципальному заданию.</w:t>
      </w:r>
    </w:p>
    <w:p w:rsidR="00165529" w:rsidRPr="0059333D" w:rsidRDefault="00165529" w:rsidP="00165529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5" w:name="Par203"/>
      <w:bookmarkEnd w:id="5"/>
      <w:r w:rsidRPr="0059333D">
        <w:rPr>
          <w:rFonts w:cs="Times New Roman"/>
          <w:szCs w:val="24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59333D">
          <w:rPr>
            <w:rFonts w:cs="Times New Roman"/>
            <w:szCs w:val="24"/>
            <w:lang w:eastAsia="en-US"/>
          </w:rPr>
          <w:t>подпунктах 3.1</w:t>
        </w:r>
      </w:hyperlink>
      <w:r w:rsidRPr="0059333D">
        <w:rPr>
          <w:rFonts w:cs="Times New Roman"/>
          <w:szCs w:val="24"/>
          <w:lang w:eastAsia="en-US"/>
        </w:rPr>
        <w:t xml:space="preserve"> и </w:t>
      </w:r>
      <w:hyperlink w:anchor="Par86" w:history="1">
        <w:r w:rsidRPr="0059333D">
          <w:rPr>
            <w:rFonts w:cs="Times New Roman"/>
            <w:szCs w:val="24"/>
            <w:lang w:eastAsia="en-US"/>
          </w:rPr>
          <w:t>3.2</w:t>
        </w:r>
      </w:hyperlink>
      <w:r w:rsidRPr="0059333D">
        <w:rPr>
          <w:rFonts w:cs="Times New Roman"/>
          <w:szCs w:val="24"/>
          <w:lang w:eastAsia="en-US"/>
        </w:rPr>
        <w:t xml:space="preserve"> настоящего муниципального задания, не заполняются.</w:t>
      </w:r>
    </w:p>
    <w:p w:rsidR="002D695D" w:rsidRDefault="00165529"/>
    <w:sectPr w:rsidR="002D695D" w:rsidSect="00BF1AEF">
      <w:pgSz w:w="16840" w:h="11907" w:orient="landscape"/>
      <w:pgMar w:top="851" w:right="851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5529"/>
    <w:rsid w:val="00165529"/>
    <w:rsid w:val="001B5C0F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9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5529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16552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165529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29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529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5529"/>
    <w:rPr>
      <w:rFonts w:ascii="Courier New" w:eastAsia="Times New Roman" w:hAnsi="Courier New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529"/>
  </w:style>
  <w:style w:type="paragraph" w:styleId="a3">
    <w:name w:val="Body Text"/>
    <w:basedOn w:val="a"/>
    <w:link w:val="a4"/>
    <w:rsid w:val="00165529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165529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165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5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6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65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165529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165529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165529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16552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55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165529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165529"/>
  </w:style>
  <w:style w:type="paragraph" w:styleId="ad">
    <w:name w:val="footer"/>
    <w:basedOn w:val="a"/>
    <w:link w:val="ae"/>
    <w:rsid w:val="001655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165529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16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5796</Words>
  <Characters>33043</Characters>
  <Application>Microsoft Office Word</Application>
  <DocSecurity>0</DocSecurity>
  <Lines>275</Lines>
  <Paragraphs>77</Paragraphs>
  <ScaleCrop>false</ScaleCrop>
  <Company/>
  <LinksUpToDate>false</LinksUpToDate>
  <CharactersWithSpaces>38762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2017-03-19T20:25:00Z</dcterms:created>
  <dcterms:modified xsi:type="dcterms:W3CDTF">2017-03-19T20:26:00Z</dcterms:modified>
</cp:coreProperties>
</file>